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4240D" w14:textId="77777777" w:rsidR="00F30D6B" w:rsidRPr="008207E9" w:rsidRDefault="00F30D6B" w:rsidP="008F1334">
      <w:pPr>
        <w:jc w:val="center"/>
        <w:rPr>
          <w:rFonts w:ascii="Times New Roman" w:hAnsi="Times New Roman" w:cs="Times New Roman"/>
          <w:b/>
        </w:rPr>
      </w:pPr>
    </w:p>
    <w:p w14:paraId="2D789B64" w14:textId="4F368333" w:rsidR="008F1334" w:rsidRPr="00235672" w:rsidRDefault="008F1334" w:rsidP="002518AB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35672">
        <w:rPr>
          <w:rFonts w:ascii="Times New Roman" w:hAnsi="Times New Roman" w:cs="Times New Roman"/>
          <w:b/>
          <w:sz w:val="22"/>
          <w:szCs w:val="22"/>
        </w:rPr>
        <w:t>Sajtóközlemény</w:t>
      </w:r>
    </w:p>
    <w:p w14:paraId="27D9B8D8" w14:textId="77777777" w:rsidR="002518AB" w:rsidRPr="00235672" w:rsidRDefault="002518AB" w:rsidP="002518AB">
      <w:p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6EE07F3" w14:textId="4AE94F4D" w:rsidR="008F1334" w:rsidRPr="00235672" w:rsidRDefault="008F1334" w:rsidP="002518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35672">
        <w:rPr>
          <w:rFonts w:ascii="Times New Roman" w:hAnsi="Times New Roman" w:cs="Times New Roman"/>
          <w:sz w:val="22"/>
          <w:szCs w:val="22"/>
        </w:rPr>
        <w:t xml:space="preserve">Cím: </w:t>
      </w:r>
      <w:r w:rsidR="00D11FD3">
        <w:rPr>
          <w:rFonts w:ascii="Times New Roman" w:hAnsi="Times New Roman" w:cs="Times New Roman"/>
          <w:sz w:val="22"/>
          <w:szCs w:val="22"/>
        </w:rPr>
        <w:t>Kulcs-Rácalmás</w:t>
      </w:r>
      <w:r w:rsidR="002A0515">
        <w:rPr>
          <w:rFonts w:ascii="Times New Roman" w:hAnsi="Times New Roman" w:cs="Times New Roman"/>
          <w:sz w:val="22"/>
          <w:szCs w:val="22"/>
        </w:rPr>
        <w:t xml:space="preserve"> települések közötti kerékpárút létesítése</w:t>
      </w:r>
    </w:p>
    <w:p w14:paraId="6695091D" w14:textId="77777777" w:rsidR="002518AB" w:rsidRPr="00235672" w:rsidRDefault="002518AB" w:rsidP="002518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74B3A6BA" w14:textId="0D634ECB" w:rsidR="008F1334" w:rsidRPr="00235672" w:rsidRDefault="000E7C4F" w:rsidP="002518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</w:t>
      </w:r>
      <w:r w:rsidR="00096F54">
        <w:rPr>
          <w:rFonts w:ascii="Times New Roman" w:hAnsi="Times New Roman" w:cs="Times New Roman"/>
          <w:sz w:val="22"/>
          <w:szCs w:val="22"/>
        </w:rPr>
        <w:t>4</w:t>
      </w:r>
      <w:r w:rsidR="008F1334" w:rsidRPr="00235672">
        <w:rPr>
          <w:rFonts w:ascii="Times New Roman" w:hAnsi="Times New Roman" w:cs="Times New Roman"/>
          <w:sz w:val="22"/>
          <w:szCs w:val="22"/>
        </w:rPr>
        <w:t>/</w:t>
      </w:r>
      <w:r w:rsidR="00096F54">
        <w:rPr>
          <w:rFonts w:ascii="Times New Roman" w:hAnsi="Times New Roman" w:cs="Times New Roman"/>
          <w:sz w:val="22"/>
          <w:szCs w:val="22"/>
        </w:rPr>
        <w:t>1</w:t>
      </w:r>
      <w:r w:rsidR="002A0515">
        <w:rPr>
          <w:rFonts w:ascii="Times New Roman" w:hAnsi="Times New Roman" w:cs="Times New Roman"/>
          <w:sz w:val="22"/>
          <w:szCs w:val="22"/>
        </w:rPr>
        <w:t>2</w:t>
      </w:r>
      <w:r w:rsidR="008F1334" w:rsidRPr="00235672">
        <w:rPr>
          <w:rFonts w:ascii="Times New Roman" w:hAnsi="Times New Roman" w:cs="Times New Roman"/>
          <w:sz w:val="22"/>
          <w:szCs w:val="22"/>
        </w:rPr>
        <w:t>/</w:t>
      </w:r>
      <w:r w:rsidR="002A0515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1</w:t>
      </w:r>
    </w:p>
    <w:p w14:paraId="38978518" w14:textId="77777777" w:rsidR="002518AB" w:rsidRPr="00235672" w:rsidRDefault="002518AB" w:rsidP="002518A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7F5B98F9" w14:textId="61B3CD6A" w:rsidR="000E7C4F" w:rsidRPr="00DC0E92" w:rsidRDefault="00DC0E92" w:rsidP="002518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projekt során a TOP_PLUSZ-</w:t>
      </w:r>
      <w:r w:rsidR="00096F54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.</w:t>
      </w:r>
      <w:r w:rsidR="008921BA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.</w:t>
      </w:r>
      <w:r w:rsidR="008921BA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-21-FE1 azonosítószámú Felhívás keretein belül kerül </w:t>
      </w:r>
      <w:r w:rsidR="00096F54">
        <w:rPr>
          <w:rFonts w:ascii="Times New Roman" w:hAnsi="Times New Roman" w:cs="Times New Roman"/>
          <w:sz w:val="22"/>
          <w:szCs w:val="22"/>
        </w:rPr>
        <w:t xml:space="preserve">kiépítésre a kerékpárút </w:t>
      </w:r>
      <w:r w:rsidR="008921BA">
        <w:rPr>
          <w:rFonts w:ascii="Times New Roman" w:hAnsi="Times New Roman" w:cs="Times New Roman"/>
          <w:sz w:val="22"/>
          <w:szCs w:val="22"/>
        </w:rPr>
        <w:t xml:space="preserve">Rácalmás és Kulcs települések </w:t>
      </w:r>
      <w:r w:rsidR="00096F54">
        <w:rPr>
          <w:rFonts w:ascii="Times New Roman" w:hAnsi="Times New Roman" w:cs="Times New Roman"/>
          <w:sz w:val="22"/>
          <w:szCs w:val="22"/>
        </w:rPr>
        <w:t>között</w:t>
      </w:r>
      <w:r>
        <w:rPr>
          <w:rFonts w:ascii="Times New Roman" w:hAnsi="Times New Roman" w:cs="Times New Roman"/>
          <w:sz w:val="22"/>
          <w:szCs w:val="22"/>
        </w:rPr>
        <w:t xml:space="preserve">. Az elnyert </w:t>
      </w:r>
      <w:r w:rsidR="008921BA">
        <w:rPr>
          <w:rFonts w:ascii="Times New Roman" w:hAnsi="Times New Roman" w:cs="Times New Roman"/>
          <w:sz w:val="22"/>
          <w:szCs w:val="22"/>
        </w:rPr>
        <w:t xml:space="preserve">390 </w:t>
      </w:r>
      <w:r>
        <w:rPr>
          <w:rFonts w:ascii="Times New Roman" w:hAnsi="Times New Roman" w:cs="Times New Roman"/>
          <w:sz w:val="22"/>
          <w:szCs w:val="22"/>
        </w:rPr>
        <w:t xml:space="preserve">millió forint európai uniós, vissza nem térintendő támogatásból valósul meg </w:t>
      </w:r>
      <w:r w:rsidR="00096F54">
        <w:rPr>
          <w:rFonts w:ascii="Times New Roman" w:hAnsi="Times New Roman" w:cs="Times New Roman"/>
          <w:sz w:val="22"/>
          <w:szCs w:val="22"/>
        </w:rPr>
        <w:t>az összeköttetés a két település között</w:t>
      </w:r>
      <w:r w:rsidR="003011AD">
        <w:rPr>
          <w:rFonts w:ascii="Times New Roman" w:hAnsi="Times New Roman" w:cs="Times New Roman"/>
          <w:sz w:val="22"/>
          <w:szCs w:val="22"/>
        </w:rPr>
        <w:t>.</w:t>
      </w:r>
      <w:r w:rsidR="00096F54">
        <w:rPr>
          <w:rFonts w:ascii="Times New Roman" w:hAnsi="Times New Roman" w:cs="Times New Roman"/>
          <w:sz w:val="22"/>
          <w:szCs w:val="22"/>
        </w:rPr>
        <w:t xml:space="preserve"> A tervezés során figyelemmel leszünk a fenntarthatóságra, így napelemes kandeláberek telepítésével kívánjuk megoldani az úttest megvilágítását.</w:t>
      </w:r>
      <w:r w:rsidR="00834506">
        <w:rPr>
          <w:rFonts w:ascii="Times New Roman" w:hAnsi="Times New Roman" w:cs="Times New Roman"/>
          <w:sz w:val="22"/>
          <w:szCs w:val="22"/>
        </w:rPr>
        <w:t xml:space="preserve"> A projekt megvalósítása során érvényesítjük a környezeti és a horizontális szempontokat.</w:t>
      </w:r>
    </w:p>
    <w:p w14:paraId="573A70BC" w14:textId="77777777" w:rsidR="002518AB" w:rsidRPr="00235672" w:rsidRDefault="002518AB" w:rsidP="002518AB">
      <w:pPr>
        <w:spacing w:after="0"/>
        <w:rPr>
          <w:rFonts w:ascii="Times New Roman" w:hAnsi="Times New Roman" w:cs="Times New Roman"/>
          <w:b/>
          <w:color w:val="003399"/>
          <w:sz w:val="22"/>
          <w:szCs w:val="22"/>
        </w:rPr>
      </w:pPr>
    </w:p>
    <w:p w14:paraId="70A311AB" w14:textId="36EE2C94" w:rsidR="00210482" w:rsidRDefault="00210482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fejlesztés célja </w:t>
      </w:r>
      <w:r w:rsidR="00F675CB">
        <w:rPr>
          <w:rFonts w:ascii="Times New Roman" w:hAnsi="Times New Roman" w:cs="Times New Roman"/>
          <w:sz w:val="22"/>
          <w:szCs w:val="22"/>
        </w:rPr>
        <w:t xml:space="preserve">Rácalmás és Kulcs </w:t>
      </w:r>
      <w:r w:rsidR="00096F54">
        <w:rPr>
          <w:rFonts w:ascii="Times New Roman" w:hAnsi="Times New Roman" w:cs="Times New Roman"/>
          <w:sz w:val="22"/>
          <w:szCs w:val="22"/>
        </w:rPr>
        <w:t>települések közötti kerékpáros kapcsolat megteremtése</w:t>
      </w:r>
      <w:r w:rsidR="002F6A0E">
        <w:rPr>
          <w:rFonts w:ascii="Times New Roman" w:hAnsi="Times New Roman" w:cs="Times New Roman"/>
          <w:sz w:val="22"/>
          <w:szCs w:val="22"/>
        </w:rPr>
        <w:t xml:space="preserve"> a TOP_PLUSZ-</w:t>
      </w:r>
      <w:r w:rsidR="00F675CB">
        <w:rPr>
          <w:rFonts w:ascii="Times New Roman" w:hAnsi="Times New Roman" w:cs="Times New Roman"/>
          <w:sz w:val="22"/>
          <w:szCs w:val="22"/>
        </w:rPr>
        <w:t>1</w:t>
      </w:r>
      <w:r w:rsidR="002F6A0E">
        <w:rPr>
          <w:rFonts w:ascii="Times New Roman" w:hAnsi="Times New Roman" w:cs="Times New Roman"/>
          <w:sz w:val="22"/>
          <w:szCs w:val="22"/>
        </w:rPr>
        <w:t>.</w:t>
      </w:r>
      <w:r w:rsidR="00F675CB">
        <w:rPr>
          <w:rFonts w:ascii="Times New Roman" w:hAnsi="Times New Roman" w:cs="Times New Roman"/>
          <w:sz w:val="22"/>
          <w:szCs w:val="22"/>
        </w:rPr>
        <w:t>2</w:t>
      </w:r>
      <w:r w:rsidR="002F6A0E">
        <w:rPr>
          <w:rFonts w:ascii="Times New Roman" w:hAnsi="Times New Roman" w:cs="Times New Roman"/>
          <w:sz w:val="22"/>
          <w:szCs w:val="22"/>
        </w:rPr>
        <w:t xml:space="preserve">.1-21-FE1 azonosítószámú, </w:t>
      </w:r>
      <w:r w:rsidR="00F675CB">
        <w:rPr>
          <w:rFonts w:ascii="Times New Roman" w:hAnsi="Times New Roman" w:cs="Times New Roman"/>
          <w:sz w:val="22"/>
          <w:szCs w:val="22"/>
        </w:rPr>
        <w:t xml:space="preserve">Élhető települések </w:t>
      </w:r>
      <w:r w:rsidR="002F6A0E">
        <w:rPr>
          <w:rFonts w:ascii="Times New Roman" w:hAnsi="Times New Roman" w:cs="Times New Roman"/>
          <w:sz w:val="22"/>
          <w:szCs w:val="22"/>
        </w:rPr>
        <w:t>Felhívás alapján.</w:t>
      </w:r>
      <w:r w:rsidR="00096F54">
        <w:rPr>
          <w:rFonts w:ascii="Times New Roman" w:hAnsi="Times New Roman" w:cs="Times New Roman"/>
          <w:sz w:val="22"/>
          <w:szCs w:val="22"/>
        </w:rPr>
        <w:t xml:space="preserve"> A megvalósítás során bel-, és külterületek egyaránt érintettek.</w:t>
      </w:r>
    </w:p>
    <w:p w14:paraId="36A4B8D5" w14:textId="1EB45118" w:rsidR="00210482" w:rsidRDefault="002F6A0E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projekt során </w:t>
      </w:r>
      <w:r w:rsidR="0032682C">
        <w:rPr>
          <w:rFonts w:ascii="Times New Roman" w:hAnsi="Times New Roman" w:cs="Times New Roman"/>
          <w:sz w:val="22"/>
          <w:szCs w:val="22"/>
        </w:rPr>
        <w:t xml:space="preserve">megépülő kerékpárút elősegíti a </w:t>
      </w:r>
      <w:r w:rsidR="00F675CB">
        <w:rPr>
          <w:rFonts w:ascii="Times New Roman" w:hAnsi="Times New Roman" w:cs="Times New Roman"/>
          <w:sz w:val="22"/>
          <w:szCs w:val="22"/>
        </w:rPr>
        <w:t>környezetbarát közlekedési kultúra elterjedését, valamint az üvegházhatású gázok kibocsátásának csökkenését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69D7AC8" w14:textId="18D7BF8D" w:rsidR="00580977" w:rsidRDefault="00580977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tervezés során szem előtt tartjuk a horizontális szempontokat és a „ne okozz jelentős kárt” elv alapján megújuló energiák használatát </w:t>
      </w:r>
      <w:proofErr w:type="spellStart"/>
      <w:r>
        <w:rPr>
          <w:rFonts w:ascii="Times New Roman" w:hAnsi="Times New Roman" w:cs="Times New Roman"/>
          <w:sz w:val="22"/>
          <w:szCs w:val="22"/>
        </w:rPr>
        <w:t>priorizáljuk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 közvilágítás esetében.</w:t>
      </w:r>
    </w:p>
    <w:p w14:paraId="27DC475C" w14:textId="15B39419" w:rsidR="000D6270" w:rsidRDefault="000D6270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megvalósulás helyszínei: </w:t>
      </w:r>
      <w:r w:rsidR="00964A9D" w:rsidRPr="00964A9D">
        <w:rPr>
          <w:rFonts w:ascii="Times New Roman" w:hAnsi="Times New Roman" w:cs="Times New Roman"/>
          <w:sz w:val="22"/>
          <w:szCs w:val="22"/>
        </w:rPr>
        <w:t>1/1</w:t>
      </w:r>
      <w:r w:rsidR="00964A9D">
        <w:rPr>
          <w:rFonts w:ascii="Times New Roman" w:hAnsi="Times New Roman" w:cs="Times New Roman"/>
          <w:sz w:val="22"/>
          <w:szCs w:val="22"/>
        </w:rPr>
        <w:t>, 2031, 3820, 3864, 3882, 0472/22, 0473/6, 0465/2, 02472/5, 0472/4, 3101/40, 3101/39, 3542, 3103.</w:t>
      </w:r>
    </w:p>
    <w:p w14:paraId="603D631B" w14:textId="5B69DBC3" w:rsidR="00964A9D" w:rsidRDefault="00116619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Kedvezményezettek: Rácalmás Város Önkormányzat, Kulcs Község Önkormányzat, Albensis Nonprofit Kft.</w:t>
      </w:r>
    </w:p>
    <w:p w14:paraId="149668D4" w14:textId="0720A9A0" w:rsidR="00210482" w:rsidRDefault="00EC540A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beruházás tervezett befejezése 202</w:t>
      </w:r>
      <w:r w:rsidR="00F675CB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</w:t>
      </w:r>
      <w:r w:rsidR="003F1C40">
        <w:rPr>
          <w:rFonts w:ascii="Times New Roman" w:hAnsi="Times New Roman" w:cs="Times New Roman"/>
          <w:sz w:val="22"/>
          <w:szCs w:val="22"/>
        </w:rPr>
        <w:t>1</w:t>
      </w:r>
      <w:r w:rsidR="00F675CB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.</w:t>
      </w:r>
      <w:r w:rsidR="003F1C40">
        <w:rPr>
          <w:rFonts w:ascii="Times New Roman" w:hAnsi="Times New Roman" w:cs="Times New Roman"/>
          <w:sz w:val="22"/>
          <w:szCs w:val="22"/>
        </w:rPr>
        <w:t>31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B18142E" w14:textId="5D7A5ED6" w:rsidR="00116619" w:rsidRDefault="00116619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Új munkahely létrehozása nem történik.</w:t>
      </w:r>
      <w:bookmarkStart w:id="0" w:name="_GoBack"/>
      <w:bookmarkEnd w:id="0"/>
    </w:p>
    <w:p w14:paraId="433B19B2" w14:textId="77777777" w:rsidR="002518AB" w:rsidRPr="00235672" w:rsidRDefault="002518AB" w:rsidP="002518AB">
      <w:pPr>
        <w:spacing w:after="0"/>
        <w:rPr>
          <w:rFonts w:ascii="Times New Roman" w:hAnsi="Times New Roman" w:cs="Times New Roman"/>
          <w:b/>
          <w:color w:val="003399"/>
          <w:sz w:val="22"/>
          <w:szCs w:val="22"/>
        </w:rPr>
      </w:pPr>
    </w:p>
    <w:p w14:paraId="2DF196B8" w14:textId="77777777" w:rsidR="008F1334" w:rsidRPr="00235672" w:rsidRDefault="008F1334" w:rsidP="002518AB">
      <w:pPr>
        <w:spacing w:after="0"/>
        <w:rPr>
          <w:rFonts w:ascii="Times New Roman" w:hAnsi="Times New Roman" w:cs="Times New Roman"/>
          <w:b/>
          <w:color w:val="003399"/>
          <w:sz w:val="22"/>
          <w:szCs w:val="22"/>
        </w:rPr>
      </w:pPr>
      <w:r w:rsidRPr="00235672">
        <w:rPr>
          <w:rFonts w:ascii="Times New Roman" w:hAnsi="Times New Roman" w:cs="Times New Roman"/>
          <w:b/>
          <w:color w:val="003399"/>
          <w:sz w:val="22"/>
          <w:szCs w:val="22"/>
        </w:rPr>
        <w:t xml:space="preserve">További információ kérhető: </w:t>
      </w:r>
    </w:p>
    <w:p w14:paraId="282FCF30" w14:textId="4A3C8985" w:rsidR="008F1334" w:rsidRPr="00235672" w:rsidRDefault="00F675CB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Rácalmás Város</w:t>
      </w:r>
      <w:r w:rsidR="00D16768">
        <w:rPr>
          <w:rFonts w:ascii="Times New Roman" w:hAnsi="Times New Roman" w:cs="Times New Roman"/>
          <w:sz w:val="22"/>
          <w:szCs w:val="22"/>
        </w:rPr>
        <w:t xml:space="preserve"> Önkormányzat (</w:t>
      </w:r>
      <w:r w:rsidR="00B803A4">
        <w:rPr>
          <w:rFonts w:ascii="Times New Roman" w:hAnsi="Times New Roman" w:cs="Times New Roman"/>
          <w:sz w:val="22"/>
          <w:szCs w:val="22"/>
        </w:rPr>
        <w:t>2459</w:t>
      </w:r>
      <w:r w:rsidR="00D16768">
        <w:rPr>
          <w:rFonts w:ascii="Times New Roman" w:hAnsi="Times New Roman" w:cs="Times New Roman"/>
          <w:sz w:val="22"/>
          <w:szCs w:val="22"/>
        </w:rPr>
        <w:t xml:space="preserve"> </w:t>
      </w:r>
      <w:r w:rsidR="00B803A4">
        <w:rPr>
          <w:rFonts w:ascii="Times New Roman" w:hAnsi="Times New Roman" w:cs="Times New Roman"/>
          <w:sz w:val="22"/>
          <w:szCs w:val="22"/>
        </w:rPr>
        <w:t>Rácalmás</w:t>
      </w:r>
      <w:r w:rsidR="00D1676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B803A4">
        <w:rPr>
          <w:rFonts w:ascii="Times New Roman" w:hAnsi="Times New Roman" w:cs="Times New Roman"/>
          <w:sz w:val="22"/>
          <w:szCs w:val="22"/>
        </w:rPr>
        <w:t>Szigetfő</w:t>
      </w:r>
      <w:proofErr w:type="spellEnd"/>
      <w:r w:rsidR="00B803A4">
        <w:rPr>
          <w:rFonts w:ascii="Times New Roman" w:hAnsi="Times New Roman" w:cs="Times New Roman"/>
          <w:sz w:val="22"/>
          <w:szCs w:val="22"/>
        </w:rPr>
        <w:t xml:space="preserve"> utca 11-13</w:t>
      </w:r>
      <w:r w:rsidR="00D16768">
        <w:rPr>
          <w:rFonts w:ascii="Times New Roman" w:hAnsi="Times New Roman" w:cs="Times New Roman"/>
          <w:sz w:val="22"/>
          <w:szCs w:val="22"/>
        </w:rPr>
        <w:t>.)</w:t>
      </w:r>
    </w:p>
    <w:p w14:paraId="4D2C1CB5" w14:textId="0CBD9232" w:rsidR="00850615" w:rsidRPr="00235672" w:rsidRDefault="002518AB" w:rsidP="002518A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35672">
        <w:rPr>
          <w:rFonts w:ascii="Times New Roman" w:hAnsi="Times New Roman" w:cs="Times New Roman"/>
          <w:sz w:val="22"/>
          <w:szCs w:val="22"/>
        </w:rPr>
        <w:t>E</w:t>
      </w:r>
      <w:r w:rsidR="008F1334" w:rsidRPr="00235672">
        <w:rPr>
          <w:rFonts w:ascii="Times New Roman" w:hAnsi="Times New Roman" w:cs="Times New Roman"/>
          <w:sz w:val="22"/>
          <w:szCs w:val="22"/>
        </w:rPr>
        <w:t>lérhetőség</w:t>
      </w:r>
      <w:r w:rsidR="00D16768">
        <w:rPr>
          <w:rFonts w:ascii="Times New Roman" w:hAnsi="Times New Roman" w:cs="Times New Roman"/>
          <w:sz w:val="22"/>
          <w:szCs w:val="22"/>
        </w:rPr>
        <w:t>: +36 (2</w:t>
      </w:r>
      <w:r w:rsidR="00B803A4">
        <w:rPr>
          <w:rFonts w:ascii="Times New Roman" w:hAnsi="Times New Roman" w:cs="Times New Roman"/>
          <w:sz w:val="22"/>
          <w:szCs w:val="22"/>
        </w:rPr>
        <w:t>5</w:t>
      </w:r>
      <w:r w:rsidR="00D16768">
        <w:rPr>
          <w:rFonts w:ascii="Times New Roman" w:hAnsi="Times New Roman" w:cs="Times New Roman"/>
          <w:sz w:val="22"/>
          <w:szCs w:val="22"/>
        </w:rPr>
        <w:t xml:space="preserve">) </w:t>
      </w:r>
      <w:r w:rsidR="00B803A4">
        <w:rPr>
          <w:rFonts w:ascii="Times New Roman" w:hAnsi="Times New Roman" w:cs="Times New Roman"/>
          <w:sz w:val="22"/>
          <w:szCs w:val="22"/>
        </w:rPr>
        <w:t>517-850</w:t>
      </w:r>
    </w:p>
    <w:sectPr w:rsidR="00850615" w:rsidRPr="00235672" w:rsidSect="00F30D6B">
      <w:headerReference w:type="default" r:id="rId7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EFF3F" w14:textId="77777777" w:rsidR="00531F0B" w:rsidRDefault="00531F0B" w:rsidP="00F30D6B">
      <w:pPr>
        <w:spacing w:after="0"/>
      </w:pPr>
      <w:r>
        <w:separator/>
      </w:r>
    </w:p>
  </w:endnote>
  <w:endnote w:type="continuationSeparator" w:id="0">
    <w:p w14:paraId="0B4D0AB1" w14:textId="77777777" w:rsidR="00531F0B" w:rsidRDefault="00531F0B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2F9A7" w14:textId="77777777" w:rsidR="00531F0B" w:rsidRDefault="00531F0B" w:rsidP="00F30D6B">
      <w:pPr>
        <w:spacing w:after="0"/>
      </w:pPr>
      <w:r>
        <w:separator/>
      </w:r>
    </w:p>
  </w:footnote>
  <w:footnote w:type="continuationSeparator" w:id="0">
    <w:p w14:paraId="5ED028B9" w14:textId="77777777" w:rsidR="00531F0B" w:rsidRDefault="00531F0B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11F4C" w14:textId="4392FFA2" w:rsidR="00F30D6B" w:rsidRDefault="00F30D6B">
    <w:pPr>
      <w:pStyle w:val="lfej"/>
    </w:pPr>
    <w:r>
      <w:rPr>
        <w:noProof/>
      </w:rPr>
      <w:drawing>
        <wp:anchor distT="0" distB="0" distL="114300" distR="114300" simplePos="0" relativeHeight="251664896" behindDoc="0" locked="0" layoutInCell="1" allowOverlap="1" wp14:anchorId="7965B5AD" wp14:editId="29E4C7E1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34"/>
    <w:rsid w:val="00096F54"/>
    <w:rsid w:val="000D6270"/>
    <w:rsid w:val="000E7C4F"/>
    <w:rsid w:val="00116619"/>
    <w:rsid w:val="00182253"/>
    <w:rsid w:val="001B7EAC"/>
    <w:rsid w:val="00210482"/>
    <w:rsid w:val="00235672"/>
    <w:rsid w:val="002518AB"/>
    <w:rsid w:val="00252631"/>
    <w:rsid w:val="002A0515"/>
    <w:rsid w:val="002C2A45"/>
    <w:rsid w:val="002F6A0E"/>
    <w:rsid w:val="003011AD"/>
    <w:rsid w:val="0032682C"/>
    <w:rsid w:val="003F1C40"/>
    <w:rsid w:val="004833A3"/>
    <w:rsid w:val="00490283"/>
    <w:rsid w:val="00531F0B"/>
    <w:rsid w:val="00566829"/>
    <w:rsid w:val="00580977"/>
    <w:rsid w:val="005E1297"/>
    <w:rsid w:val="005E6F47"/>
    <w:rsid w:val="00647674"/>
    <w:rsid w:val="00745F1C"/>
    <w:rsid w:val="008207E9"/>
    <w:rsid w:val="00834506"/>
    <w:rsid w:val="0084308F"/>
    <w:rsid w:val="00850615"/>
    <w:rsid w:val="0086363D"/>
    <w:rsid w:val="008921BA"/>
    <w:rsid w:val="008E6153"/>
    <w:rsid w:val="008F1334"/>
    <w:rsid w:val="009364F4"/>
    <w:rsid w:val="00964A9D"/>
    <w:rsid w:val="00B803A4"/>
    <w:rsid w:val="00B96C7D"/>
    <w:rsid w:val="00C011D9"/>
    <w:rsid w:val="00CB1B5A"/>
    <w:rsid w:val="00D11FD3"/>
    <w:rsid w:val="00D16768"/>
    <w:rsid w:val="00DC0E92"/>
    <w:rsid w:val="00DF7932"/>
    <w:rsid w:val="00EB546A"/>
    <w:rsid w:val="00EC540A"/>
    <w:rsid w:val="00F30D6B"/>
    <w:rsid w:val="00F675CB"/>
    <w:rsid w:val="00F9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4B8E9A"/>
  <w15:docId w15:val="{18A8062E-DD15-487E-975F-444AB3B8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Diána</dc:creator>
  <cp:lastModifiedBy>Papp Dávid</cp:lastModifiedBy>
  <cp:revision>19</cp:revision>
  <dcterms:created xsi:type="dcterms:W3CDTF">2024-07-30T08:51:00Z</dcterms:created>
  <dcterms:modified xsi:type="dcterms:W3CDTF">2025-03-21T09:24:00Z</dcterms:modified>
</cp:coreProperties>
</file>